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58EF" w14:textId="1FB48243" w:rsidR="00260E36" w:rsidRDefault="00260E36" w:rsidP="00260E36">
      <w:pPr>
        <w:spacing w:line="240" w:lineRule="auto"/>
        <w:jc w:val="right"/>
        <w:rPr>
          <w:b/>
        </w:rPr>
      </w:pPr>
    </w:p>
    <w:p w14:paraId="24B3B2BC" w14:textId="77777777" w:rsidR="00DE4AAA" w:rsidRPr="00A2326D" w:rsidRDefault="00DE4AAA" w:rsidP="00DE4AAA">
      <w:pPr>
        <w:spacing w:line="240" w:lineRule="auto"/>
        <w:rPr>
          <w:rFonts w:cstheme="minorHAnsi"/>
          <w:b/>
        </w:rPr>
      </w:pPr>
      <w:r w:rsidRPr="00A2326D">
        <w:rPr>
          <w:rFonts w:cstheme="minorHAnsi"/>
          <w:b/>
        </w:rPr>
        <w:t>JOB DESCRIPTION</w:t>
      </w:r>
    </w:p>
    <w:p w14:paraId="1CDC8CB3" w14:textId="10E8C8D4" w:rsidR="00DE4AAA" w:rsidRPr="00A2326D" w:rsidRDefault="00DE4AAA" w:rsidP="00DE4AA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JOB ROLE</w:t>
      </w:r>
      <w:r w:rsidRPr="00A2326D">
        <w:rPr>
          <w:rFonts w:cstheme="minorHAnsi"/>
          <w:b/>
        </w:rPr>
        <w:t xml:space="preserve">: </w:t>
      </w:r>
      <w:r w:rsidR="00CB2D1F">
        <w:rPr>
          <w:rFonts w:cstheme="minorHAnsi"/>
        </w:rPr>
        <w:t>Installation Operative (Fixer)</w:t>
      </w:r>
    </w:p>
    <w:p w14:paraId="540E5D8F" w14:textId="134FC9E4" w:rsidR="00DE4AAA" w:rsidRPr="00A2326D" w:rsidRDefault="00DE4AAA" w:rsidP="00DE4AA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REPORTING TO</w:t>
      </w:r>
      <w:r w:rsidRPr="00A2326D">
        <w:rPr>
          <w:rFonts w:cstheme="minorHAnsi"/>
          <w:b/>
        </w:rPr>
        <w:t xml:space="preserve">: </w:t>
      </w:r>
      <w:r w:rsidR="00CB2D1F">
        <w:rPr>
          <w:rFonts w:cstheme="minorHAnsi"/>
        </w:rPr>
        <w:t>Site Manager</w:t>
      </w:r>
      <w:r w:rsidR="003E2703">
        <w:rPr>
          <w:rFonts w:cstheme="minorHAnsi"/>
        </w:rPr>
        <w:t xml:space="preserve"> / Project Manager</w:t>
      </w:r>
    </w:p>
    <w:p w14:paraId="2F3638EE" w14:textId="1A1042BD" w:rsidR="000E1577" w:rsidRPr="00A2326D" w:rsidRDefault="007528A4" w:rsidP="00A2326D">
      <w:pPr>
        <w:spacing w:line="240" w:lineRule="auto"/>
        <w:jc w:val="both"/>
        <w:rPr>
          <w:rFonts w:cstheme="minorHAnsi"/>
          <w:b/>
        </w:rPr>
      </w:pPr>
      <w:r w:rsidRPr="00A2326D">
        <w:rPr>
          <w:rFonts w:cstheme="minorHAnsi"/>
          <w:b/>
        </w:rPr>
        <w:t xml:space="preserve">DUTIES: </w:t>
      </w:r>
      <w:r w:rsidR="00DE4AAA">
        <w:rPr>
          <w:rFonts w:cstheme="minorHAnsi"/>
        </w:rPr>
        <w:t>D</w:t>
      </w:r>
      <w:r w:rsidR="000E1577" w:rsidRPr="00A2326D">
        <w:rPr>
          <w:rFonts w:cstheme="minorHAnsi"/>
        </w:rPr>
        <w:t>uties are as generally outlined</w:t>
      </w:r>
      <w:r w:rsidR="001A70E4" w:rsidRPr="00A2326D">
        <w:rPr>
          <w:rFonts w:cstheme="minorHAnsi"/>
        </w:rPr>
        <w:t xml:space="preserve"> (but not limited to)</w:t>
      </w:r>
      <w:r w:rsidR="000E1577" w:rsidRPr="00A2326D">
        <w:rPr>
          <w:rFonts w:cstheme="minorHAnsi"/>
        </w:rPr>
        <w:t xml:space="preserve"> in the below </w:t>
      </w:r>
      <w:r w:rsidR="001A70E4" w:rsidRPr="00A2326D">
        <w:rPr>
          <w:rFonts w:cstheme="minorHAnsi"/>
        </w:rPr>
        <w:t>job description</w:t>
      </w:r>
      <w:r w:rsidR="000E1577" w:rsidRPr="00A2326D">
        <w:rPr>
          <w:rFonts w:cstheme="minorHAnsi"/>
        </w:rPr>
        <w:t xml:space="preserve">. </w:t>
      </w:r>
    </w:p>
    <w:p w14:paraId="5A606589" w14:textId="1D3092CC" w:rsidR="00E80BA9" w:rsidRPr="00A2326D" w:rsidRDefault="00CB2D1F" w:rsidP="00A2326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Reporting directly to the Site Manager/Project Manager your duties will include the installation of windows, doors, curtain walling, bolted glass, fire rated glazing, EPDM’s and all associated flashings and fittings.</w:t>
      </w:r>
      <w:r w:rsidR="007954C5">
        <w:rPr>
          <w:rFonts w:cstheme="minorHAnsi"/>
        </w:rPr>
        <w:t xml:space="preserve"> They will also include the installation of cladding systems.</w:t>
      </w:r>
    </w:p>
    <w:p w14:paraId="7F5A84C1" w14:textId="40B9E7B3" w:rsidR="00610093" w:rsidRPr="00A2326D" w:rsidRDefault="00610093" w:rsidP="00A2326D">
      <w:pPr>
        <w:spacing w:line="240" w:lineRule="auto"/>
        <w:jc w:val="both"/>
        <w:rPr>
          <w:rFonts w:cstheme="minorHAnsi"/>
          <w:b/>
        </w:rPr>
      </w:pPr>
      <w:r w:rsidRPr="00A2326D">
        <w:rPr>
          <w:rFonts w:cstheme="minorHAnsi"/>
          <w:b/>
        </w:rPr>
        <w:t>PLACE OF WORK</w:t>
      </w:r>
      <w:r w:rsidR="007528A4" w:rsidRPr="00A2326D">
        <w:rPr>
          <w:rFonts w:cstheme="minorHAnsi"/>
          <w:b/>
        </w:rPr>
        <w:t>:</w:t>
      </w:r>
      <w:r w:rsidRPr="00A2326D">
        <w:rPr>
          <w:rFonts w:cstheme="minorHAnsi"/>
          <w:b/>
        </w:rPr>
        <w:t xml:space="preserve"> </w:t>
      </w:r>
      <w:r w:rsidRPr="00A2326D">
        <w:rPr>
          <w:rFonts w:cstheme="minorHAnsi"/>
        </w:rPr>
        <w:t xml:space="preserve">You will normally be required to work at </w:t>
      </w:r>
      <w:r w:rsidR="00CB2D1F">
        <w:rPr>
          <w:rFonts w:cstheme="minorHAnsi"/>
        </w:rPr>
        <w:t xml:space="preserve">one </w:t>
      </w:r>
      <w:r w:rsidR="007954C5">
        <w:rPr>
          <w:rFonts w:cstheme="minorHAnsi"/>
        </w:rPr>
        <w:t xml:space="preserve">site </w:t>
      </w:r>
      <w:r w:rsidRPr="00A2326D">
        <w:rPr>
          <w:rFonts w:cstheme="minorHAnsi"/>
        </w:rPr>
        <w:t xml:space="preserve">as required by the needs of the business. This </w:t>
      </w:r>
      <w:r w:rsidR="002F590B">
        <w:rPr>
          <w:rFonts w:cstheme="minorHAnsi"/>
        </w:rPr>
        <w:t xml:space="preserve">can </w:t>
      </w:r>
      <w:r w:rsidRPr="00A2326D">
        <w:rPr>
          <w:rFonts w:cstheme="minorHAnsi"/>
        </w:rPr>
        <w:t xml:space="preserve">include staying away from home. </w:t>
      </w:r>
    </w:p>
    <w:p w14:paraId="0151449F" w14:textId="3C98588B" w:rsidR="00610093" w:rsidRPr="00A2326D" w:rsidRDefault="00610093" w:rsidP="00A2326D">
      <w:pPr>
        <w:spacing w:line="240" w:lineRule="auto"/>
        <w:jc w:val="both"/>
        <w:rPr>
          <w:rFonts w:cstheme="minorHAnsi"/>
          <w:b/>
        </w:rPr>
      </w:pPr>
      <w:r w:rsidRPr="00A2326D">
        <w:rPr>
          <w:rFonts w:cstheme="minorHAnsi"/>
          <w:b/>
        </w:rPr>
        <w:t>HOURS OF WORK</w:t>
      </w:r>
      <w:r w:rsidR="007528A4" w:rsidRPr="00A2326D">
        <w:rPr>
          <w:rFonts w:cstheme="minorHAnsi"/>
          <w:b/>
        </w:rPr>
        <w:t xml:space="preserve">: </w:t>
      </w:r>
      <w:r w:rsidRPr="00A2326D">
        <w:rPr>
          <w:rFonts w:cstheme="minorHAnsi"/>
        </w:rPr>
        <w:t xml:space="preserve">Your normal hours of work are 50 per week, Monday to Friday </w:t>
      </w:r>
      <w:r w:rsidR="007954C5">
        <w:rPr>
          <w:rFonts w:cstheme="minorHAnsi"/>
        </w:rPr>
        <w:t xml:space="preserve">between the </w:t>
      </w:r>
      <w:r w:rsidRPr="00A2326D">
        <w:rPr>
          <w:rFonts w:cstheme="minorHAnsi"/>
        </w:rPr>
        <w:t xml:space="preserve">times </w:t>
      </w:r>
      <w:r w:rsidR="009865D0">
        <w:rPr>
          <w:rFonts w:cstheme="minorHAnsi"/>
        </w:rPr>
        <w:t>8.00am and 6.00pm with</w:t>
      </w:r>
      <w:r w:rsidRPr="00A2326D">
        <w:rPr>
          <w:rFonts w:cstheme="minorHAnsi"/>
        </w:rPr>
        <w:t xml:space="preserve"> agreed breaks each day. You may be required to work additional hours when authorised and as necessitated by the needs of the business</w:t>
      </w:r>
      <w:r w:rsidR="00DE4AAA">
        <w:rPr>
          <w:rFonts w:cstheme="minorHAnsi"/>
        </w:rPr>
        <w:t xml:space="preserve"> inclusive of weekends</w:t>
      </w:r>
      <w:r w:rsidRPr="00A2326D">
        <w:rPr>
          <w:rFonts w:cstheme="minorHAnsi"/>
        </w:rPr>
        <w:t xml:space="preserve">. </w:t>
      </w:r>
    </w:p>
    <w:p w14:paraId="70B31B0B" w14:textId="03F8BC7B" w:rsidR="00CB2D1F" w:rsidRDefault="00701F21" w:rsidP="00181DCD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JOB PURPOSE</w:t>
      </w:r>
      <w:r w:rsidR="00615440" w:rsidRPr="00A2326D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CB2D1F">
        <w:rPr>
          <w:rFonts w:cstheme="minorHAnsi"/>
        </w:rPr>
        <w:t>Install façade related glazing and cladding works</w:t>
      </w:r>
      <w:r w:rsidR="00615440" w:rsidRPr="00A2326D">
        <w:rPr>
          <w:rFonts w:cstheme="minorHAnsi"/>
        </w:rPr>
        <w:t xml:space="preserve"> within set safety and quality standards. </w:t>
      </w:r>
      <w:r w:rsidR="00CB2D1F">
        <w:rPr>
          <w:rFonts w:cstheme="minorHAnsi"/>
        </w:rPr>
        <w:t>Ensure that all works are installed to the construction issue drawings and as direct by the site management team.</w:t>
      </w:r>
    </w:p>
    <w:p w14:paraId="24446309" w14:textId="354D473F" w:rsidR="00615440" w:rsidRPr="00A2326D" w:rsidRDefault="00DE4AAA" w:rsidP="00181DCD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BUSINESS DIMENSIONS:</w:t>
      </w:r>
    </w:p>
    <w:p w14:paraId="6E9813DA" w14:textId="72292F31" w:rsidR="00615440" w:rsidRPr="002F590B" w:rsidRDefault="00615440" w:rsidP="002F59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F590B">
        <w:rPr>
          <w:rFonts w:cstheme="minorHAnsi"/>
        </w:rPr>
        <w:t xml:space="preserve">Project Value: </w:t>
      </w:r>
      <w:r w:rsidR="00181DCD" w:rsidRPr="002F590B">
        <w:rPr>
          <w:rFonts w:cstheme="minorHAnsi"/>
        </w:rPr>
        <w:t>Generally,</w:t>
      </w:r>
      <w:r w:rsidRPr="002F590B">
        <w:rPr>
          <w:rFonts w:cstheme="minorHAnsi"/>
        </w:rPr>
        <w:t xml:space="preserve"> between £0.</w:t>
      </w:r>
      <w:r w:rsidR="00181DCD" w:rsidRPr="002F590B">
        <w:rPr>
          <w:rFonts w:cstheme="minorHAnsi"/>
        </w:rPr>
        <w:t>2</w:t>
      </w:r>
      <w:r w:rsidRPr="002F590B">
        <w:rPr>
          <w:rFonts w:cstheme="minorHAnsi"/>
        </w:rPr>
        <w:t>m - £2</w:t>
      </w:r>
      <w:r w:rsidR="00181DCD" w:rsidRPr="002F590B">
        <w:rPr>
          <w:rFonts w:cstheme="minorHAnsi"/>
        </w:rPr>
        <w:t>.5</w:t>
      </w:r>
      <w:r w:rsidRPr="002F590B">
        <w:rPr>
          <w:rFonts w:cstheme="minorHAnsi"/>
        </w:rPr>
        <w:t>m</w:t>
      </w:r>
    </w:p>
    <w:p w14:paraId="557C8370" w14:textId="1AFDF7D0" w:rsidR="00615440" w:rsidRPr="002F590B" w:rsidRDefault="00615440" w:rsidP="002F590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F590B">
        <w:rPr>
          <w:rFonts w:cstheme="minorHAnsi"/>
        </w:rPr>
        <w:t>Salary - to be discussed</w:t>
      </w:r>
      <w:r w:rsidR="00CB2D1F">
        <w:rPr>
          <w:rFonts w:cstheme="minorHAnsi"/>
        </w:rPr>
        <w:t xml:space="preserve"> and </w:t>
      </w:r>
      <w:r w:rsidR="007954C5">
        <w:rPr>
          <w:rFonts w:cstheme="minorHAnsi"/>
        </w:rPr>
        <w:t>dependent</w:t>
      </w:r>
      <w:r w:rsidR="00CB2D1F">
        <w:rPr>
          <w:rFonts w:cstheme="minorHAnsi"/>
        </w:rPr>
        <w:t xml:space="preserve"> upon experience.</w:t>
      </w:r>
    </w:p>
    <w:p w14:paraId="22C9C8F6" w14:textId="1946381B" w:rsidR="00615440" w:rsidRPr="00A2326D" w:rsidRDefault="00615440" w:rsidP="00181DCD">
      <w:pPr>
        <w:spacing w:line="240" w:lineRule="auto"/>
        <w:rPr>
          <w:rFonts w:cstheme="minorHAnsi"/>
          <w:b/>
        </w:rPr>
      </w:pPr>
      <w:r w:rsidRPr="00A2326D">
        <w:rPr>
          <w:rFonts w:cstheme="minorHAnsi"/>
          <w:b/>
        </w:rPr>
        <w:t>PRINCIPAL ACCOUNTABILITIES (e.g. what objectives are set, what is this role judged on</w:t>
      </w:r>
      <w:r w:rsidR="00181DCD" w:rsidRPr="00A2326D">
        <w:rPr>
          <w:rFonts w:cstheme="minorHAnsi"/>
          <w:b/>
        </w:rPr>
        <w:t>)</w:t>
      </w:r>
    </w:p>
    <w:p w14:paraId="15419456" w14:textId="46442B68" w:rsidR="00615440" w:rsidRDefault="00CB2D1F" w:rsidP="002F59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Responsible for their </w:t>
      </w:r>
      <w:r w:rsidR="003D68BE">
        <w:rPr>
          <w:rFonts w:cstheme="minorHAnsi"/>
        </w:rPr>
        <w:t xml:space="preserve">personal </w:t>
      </w:r>
      <w:r w:rsidR="002F590B" w:rsidRPr="002F590B">
        <w:rPr>
          <w:rFonts w:cstheme="minorHAnsi"/>
        </w:rPr>
        <w:t xml:space="preserve">day to day </w:t>
      </w:r>
      <w:r w:rsidR="00530BE8" w:rsidRPr="002F590B">
        <w:rPr>
          <w:rFonts w:cstheme="minorHAnsi"/>
        </w:rPr>
        <w:t xml:space="preserve">health and safety </w:t>
      </w:r>
      <w:r>
        <w:rPr>
          <w:rFonts w:cstheme="minorHAnsi"/>
        </w:rPr>
        <w:t>whilst on site.</w:t>
      </w:r>
    </w:p>
    <w:p w14:paraId="6A15D53B" w14:textId="6E8DA6EF" w:rsidR="00CB2D1F" w:rsidRPr="002F590B" w:rsidRDefault="00CB2D1F" w:rsidP="002F59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Report to the site management team any issues or concerns relative to the general health and safety of the tasks issued and the wider </w:t>
      </w:r>
      <w:proofErr w:type="gramStart"/>
      <w:r>
        <w:rPr>
          <w:rFonts w:cstheme="minorHAnsi"/>
        </w:rPr>
        <w:t>site as a whole</w:t>
      </w:r>
      <w:proofErr w:type="gramEnd"/>
      <w:r>
        <w:rPr>
          <w:rFonts w:cstheme="minorHAnsi"/>
        </w:rPr>
        <w:t>.</w:t>
      </w:r>
    </w:p>
    <w:p w14:paraId="7917FD93" w14:textId="40421211" w:rsidR="002F590B" w:rsidRDefault="00CB2D1F" w:rsidP="002F59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Carry out the mandatory daily checks on plant and equipment and report any issues to the site management team. </w:t>
      </w:r>
    </w:p>
    <w:p w14:paraId="41BBF57C" w14:textId="101CCF46" w:rsidR="003D68BE" w:rsidRDefault="003D68BE" w:rsidP="002F59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Control of materials on site to ensure that they are inspected at point of delivery, safely stored until incorporated in the works and adequately protected once installed.</w:t>
      </w:r>
    </w:p>
    <w:p w14:paraId="3C485D50" w14:textId="4C6A7834" w:rsidR="007954C5" w:rsidRDefault="007954C5" w:rsidP="002F59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Ensure that </w:t>
      </w:r>
      <w:r w:rsidR="009865D0">
        <w:rPr>
          <w:rFonts w:cstheme="minorHAnsi"/>
        </w:rPr>
        <w:t xml:space="preserve">the works are installed to the installation drawings provided </w:t>
      </w:r>
    </w:p>
    <w:p w14:paraId="2B924293" w14:textId="71857BD3" w:rsidR="009865D0" w:rsidRDefault="009865D0" w:rsidP="002F590B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Ensure that the works are installed to the gridlines and datums provided</w:t>
      </w:r>
    </w:p>
    <w:p w14:paraId="3B93AA24" w14:textId="5A98E1FE" w:rsidR="003D68BE" w:rsidRDefault="003D68BE" w:rsidP="003D68B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Ensuring that QA checks are carried out in conjunction with the site management team.</w:t>
      </w:r>
    </w:p>
    <w:p w14:paraId="3622A936" w14:textId="5AEB50CC" w:rsidR="007954C5" w:rsidRDefault="007954C5" w:rsidP="003D68B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Report any issues to the site management team that prevents them from working effectively</w:t>
      </w:r>
    </w:p>
    <w:p w14:paraId="13B3D3A1" w14:textId="703E4835" w:rsidR="007954C5" w:rsidRDefault="007954C5" w:rsidP="007954C5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Report any installation issues to the site management team where construction details do not work to the</w:t>
      </w:r>
      <w:r w:rsidR="009865D0">
        <w:rPr>
          <w:rFonts w:cstheme="minorHAnsi"/>
        </w:rPr>
        <w:t xml:space="preserve"> installation</w:t>
      </w:r>
      <w:r>
        <w:rPr>
          <w:rFonts w:cstheme="minorHAnsi"/>
        </w:rPr>
        <w:t xml:space="preserve"> drawings provided.</w:t>
      </w:r>
    </w:p>
    <w:p w14:paraId="128710B1" w14:textId="61554827" w:rsidR="007954C5" w:rsidRPr="007954C5" w:rsidRDefault="007954C5" w:rsidP="007954C5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Keep work areas tidy and clear rubbish from their work area at the end of each shift.</w:t>
      </w:r>
    </w:p>
    <w:p w14:paraId="49E2FB82" w14:textId="1115ACEE" w:rsidR="00615440" w:rsidRPr="00A2326D" w:rsidRDefault="00615440" w:rsidP="00181DCD">
      <w:pPr>
        <w:spacing w:line="240" w:lineRule="auto"/>
        <w:rPr>
          <w:rFonts w:cstheme="minorHAnsi"/>
          <w:b/>
        </w:rPr>
      </w:pPr>
      <w:r w:rsidRPr="00A2326D">
        <w:rPr>
          <w:rFonts w:cstheme="minorHAnsi"/>
          <w:b/>
        </w:rPr>
        <w:t>SKILLS &amp; EXPERIENCE:</w:t>
      </w:r>
    </w:p>
    <w:p w14:paraId="0A8D6791" w14:textId="77777777" w:rsidR="003D68BE" w:rsidRDefault="003D68BE" w:rsidP="00701F2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CSCS, IPAF, PASMA</w:t>
      </w:r>
    </w:p>
    <w:p w14:paraId="2B8C13E8" w14:textId="6DCAEEBA" w:rsidR="00615440" w:rsidRDefault="00615440" w:rsidP="00701F2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01F21">
        <w:rPr>
          <w:rFonts w:cstheme="minorHAnsi"/>
        </w:rPr>
        <w:t xml:space="preserve">Experienced </w:t>
      </w:r>
      <w:r w:rsidR="003D68BE">
        <w:rPr>
          <w:rFonts w:cstheme="minorHAnsi"/>
        </w:rPr>
        <w:t>in the installation of</w:t>
      </w:r>
      <w:r w:rsidRPr="00701F21">
        <w:rPr>
          <w:rFonts w:cstheme="minorHAnsi"/>
        </w:rPr>
        <w:t xml:space="preserve"> Curtain Walling, Structural Glazing, Windows and doors.</w:t>
      </w:r>
    </w:p>
    <w:p w14:paraId="1D355999" w14:textId="2518E720" w:rsidR="003D68BE" w:rsidRPr="00701F21" w:rsidRDefault="003D68BE" w:rsidP="00701F2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Experience in the installation of cladding systems</w:t>
      </w:r>
    </w:p>
    <w:p w14:paraId="51642F82" w14:textId="627B8D85" w:rsidR="00615440" w:rsidRDefault="00615440" w:rsidP="00701F2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01F21">
        <w:rPr>
          <w:rFonts w:cstheme="minorHAnsi"/>
        </w:rPr>
        <w:t xml:space="preserve">Must </w:t>
      </w:r>
      <w:r w:rsidR="003D68BE">
        <w:rPr>
          <w:rFonts w:cstheme="minorHAnsi"/>
        </w:rPr>
        <w:t xml:space="preserve">be able to </w:t>
      </w:r>
      <w:r w:rsidRPr="00701F21">
        <w:rPr>
          <w:rFonts w:cstheme="minorHAnsi"/>
        </w:rPr>
        <w:t xml:space="preserve">understand technical </w:t>
      </w:r>
      <w:r w:rsidR="003D68BE">
        <w:rPr>
          <w:rFonts w:cstheme="minorHAnsi"/>
        </w:rPr>
        <w:t>installation drawings</w:t>
      </w:r>
    </w:p>
    <w:p w14:paraId="7F070F11" w14:textId="476787EC" w:rsidR="003D68BE" w:rsidRDefault="003D68BE" w:rsidP="003D68BE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Must be able to set-out their works from gridlines and datums provided</w:t>
      </w:r>
    </w:p>
    <w:p w14:paraId="63DB8904" w14:textId="3EF4F5A3" w:rsidR="003D68BE" w:rsidRPr="003D68BE" w:rsidRDefault="003D68BE" w:rsidP="003D68BE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Must be able to communicate well with the site management team and </w:t>
      </w:r>
      <w:r w:rsidR="007954C5">
        <w:rPr>
          <w:rFonts w:cstheme="minorHAnsi"/>
        </w:rPr>
        <w:t>client’s</w:t>
      </w:r>
      <w:r>
        <w:rPr>
          <w:rFonts w:cstheme="minorHAnsi"/>
        </w:rPr>
        <w:t xml:space="preserve"> management team</w:t>
      </w:r>
    </w:p>
    <w:p w14:paraId="62930718" w14:textId="0BA9FCA8" w:rsidR="00615440" w:rsidRDefault="00615440" w:rsidP="00701F2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01F21">
        <w:rPr>
          <w:rFonts w:cstheme="minorHAnsi"/>
        </w:rPr>
        <w:t>Good general IT skill</w:t>
      </w:r>
      <w:r w:rsidR="00952226">
        <w:rPr>
          <w:rFonts w:cstheme="minorHAnsi"/>
        </w:rPr>
        <w:t>s</w:t>
      </w:r>
    </w:p>
    <w:p w14:paraId="134E7D38" w14:textId="77777777" w:rsidR="00952226" w:rsidRPr="00952226" w:rsidRDefault="00952226" w:rsidP="00952226">
      <w:pPr>
        <w:spacing w:line="240" w:lineRule="auto"/>
        <w:ind w:left="360"/>
        <w:rPr>
          <w:rFonts w:cstheme="minorHAnsi"/>
        </w:rPr>
      </w:pPr>
    </w:p>
    <w:p w14:paraId="068FE84B" w14:textId="77777777" w:rsidR="00952226" w:rsidRPr="00952226" w:rsidRDefault="00952226" w:rsidP="00952226">
      <w:pPr>
        <w:spacing w:line="240" w:lineRule="auto"/>
        <w:rPr>
          <w:rFonts w:cstheme="minorHAnsi"/>
          <w:b/>
        </w:rPr>
      </w:pPr>
      <w:r w:rsidRPr="00952226">
        <w:rPr>
          <w:rFonts w:cstheme="minorHAnsi"/>
          <w:b/>
        </w:rPr>
        <w:t xml:space="preserve">Alu-Fix Facades Ltd ARE AN EQUAL OPORTUNITIES EMPLOYER: </w:t>
      </w:r>
    </w:p>
    <w:p w14:paraId="59CF48E8" w14:textId="77777777" w:rsidR="00952226" w:rsidRPr="00952226" w:rsidRDefault="00952226" w:rsidP="00952226">
      <w:pPr>
        <w:spacing w:line="240" w:lineRule="auto"/>
        <w:rPr>
          <w:rFonts w:cstheme="minorHAnsi"/>
          <w:b/>
        </w:rPr>
      </w:pPr>
      <w:r w:rsidRPr="00952226">
        <w:rPr>
          <w:rFonts w:cstheme="minorHAnsi"/>
        </w:rPr>
        <w:t>We’re always looking for talented people from all backgrounds – to reflect the communities where we work. If you’re interested in joining a company which invests in your continued professional development, and you’re looking for your next challenge, we’d like to hear from you.</w:t>
      </w:r>
    </w:p>
    <w:p w14:paraId="5DE6C253" w14:textId="77777777" w:rsidR="00952226" w:rsidRPr="00952226" w:rsidRDefault="00952226" w:rsidP="00952226">
      <w:pPr>
        <w:spacing w:line="240" w:lineRule="auto"/>
        <w:rPr>
          <w:rFonts w:cstheme="minorHAnsi"/>
        </w:rPr>
      </w:pPr>
    </w:p>
    <w:p w14:paraId="0CE2D879" w14:textId="1AC0D842" w:rsidR="00615440" w:rsidRPr="00701F21" w:rsidRDefault="00615440" w:rsidP="007954C5">
      <w:pPr>
        <w:pStyle w:val="ListParagraph"/>
        <w:spacing w:line="240" w:lineRule="auto"/>
        <w:rPr>
          <w:rFonts w:cstheme="minorHAnsi"/>
        </w:rPr>
      </w:pPr>
    </w:p>
    <w:sectPr w:rsidR="00615440" w:rsidRPr="00701F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1612" w14:textId="77777777" w:rsidR="00861C4C" w:rsidRDefault="00861C4C" w:rsidP="00260E36">
      <w:pPr>
        <w:spacing w:after="0" w:line="240" w:lineRule="auto"/>
      </w:pPr>
      <w:r>
        <w:separator/>
      </w:r>
    </w:p>
  </w:endnote>
  <w:endnote w:type="continuationSeparator" w:id="0">
    <w:p w14:paraId="03E96C6B" w14:textId="77777777" w:rsidR="00861C4C" w:rsidRDefault="00861C4C" w:rsidP="0026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D293" w14:textId="77777777" w:rsidR="00A2326D" w:rsidRDefault="00A2326D" w:rsidP="00A2326D">
    <w:pPr>
      <w:pStyle w:val="Default"/>
    </w:pPr>
  </w:p>
  <w:p w14:paraId="28FCF370" w14:textId="77777777" w:rsidR="00952226" w:rsidRPr="00952226" w:rsidRDefault="00952226" w:rsidP="00952226">
    <w:pPr>
      <w:pStyle w:val="Footer"/>
      <w:jc w:val="center"/>
      <w:rPr>
        <w:sz w:val="18"/>
        <w:szCs w:val="18"/>
      </w:rPr>
    </w:pPr>
    <w:r w:rsidRPr="00952226">
      <w:rPr>
        <w:sz w:val="18"/>
        <w:szCs w:val="18"/>
      </w:rPr>
      <w:t xml:space="preserve">Alu-Fix Facades Ltd, Unit 3 </w:t>
    </w:r>
    <w:proofErr w:type="spellStart"/>
    <w:r w:rsidRPr="00952226">
      <w:rPr>
        <w:sz w:val="18"/>
        <w:szCs w:val="18"/>
      </w:rPr>
      <w:t>Bellsbridge</w:t>
    </w:r>
    <w:proofErr w:type="spellEnd"/>
    <w:r w:rsidRPr="00952226">
      <w:rPr>
        <w:sz w:val="18"/>
        <w:szCs w:val="18"/>
      </w:rPr>
      <w:t xml:space="preserve"> Office Park, 100C Ladas Drive, Belfast BT6 9FH Tel: 028 9070 1980</w:t>
    </w:r>
  </w:p>
  <w:p w14:paraId="0B13D05B" w14:textId="77777777" w:rsidR="00952226" w:rsidRPr="00952226" w:rsidRDefault="00952226" w:rsidP="00952226">
    <w:pPr>
      <w:pStyle w:val="Footer"/>
      <w:jc w:val="center"/>
      <w:rPr>
        <w:sz w:val="18"/>
        <w:szCs w:val="18"/>
      </w:rPr>
    </w:pPr>
    <w:r w:rsidRPr="00952226">
      <w:rPr>
        <w:sz w:val="18"/>
        <w:szCs w:val="18"/>
      </w:rPr>
      <w:t>Company Registration Number 11120239</w:t>
    </w:r>
  </w:p>
  <w:p w14:paraId="303EF5C7" w14:textId="122CDD2C" w:rsidR="00A2326D" w:rsidRDefault="00952226" w:rsidP="00952226">
    <w:pPr>
      <w:pStyle w:val="Footer"/>
      <w:jc w:val="center"/>
    </w:pPr>
    <w:r w:rsidRPr="00952226">
      <w:rPr>
        <w:sz w:val="18"/>
        <w:szCs w:val="18"/>
      </w:rPr>
      <w:t>Vat No: 317543212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9737" w14:textId="77777777" w:rsidR="00861C4C" w:rsidRDefault="00861C4C" w:rsidP="00260E36">
      <w:pPr>
        <w:spacing w:after="0" w:line="240" w:lineRule="auto"/>
      </w:pPr>
      <w:r>
        <w:separator/>
      </w:r>
    </w:p>
  </w:footnote>
  <w:footnote w:type="continuationSeparator" w:id="0">
    <w:p w14:paraId="70D3ED8C" w14:textId="77777777" w:rsidR="00861C4C" w:rsidRDefault="00861C4C" w:rsidP="0026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7B87" w14:textId="7D1271C8" w:rsidR="00260E36" w:rsidRDefault="00952226" w:rsidP="00260E36">
    <w:pPr>
      <w:pStyle w:val="Header"/>
      <w:jc w:val="right"/>
    </w:pPr>
    <w:r>
      <w:rPr>
        <w:noProof/>
      </w:rPr>
      <w:drawing>
        <wp:inline distT="0" distB="0" distL="0" distR="0" wp14:anchorId="47A3FCB8" wp14:editId="6E3BE35B">
          <wp:extent cx="1381986" cy="680905"/>
          <wp:effectExtent l="0" t="0" r="889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771" cy="68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388"/>
    <w:multiLevelType w:val="hybridMultilevel"/>
    <w:tmpl w:val="EAC0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B2B"/>
    <w:multiLevelType w:val="hybridMultilevel"/>
    <w:tmpl w:val="F9D4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B84"/>
    <w:multiLevelType w:val="hybridMultilevel"/>
    <w:tmpl w:val="A0C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1A3"/>
    <w:multiLevelType w:val="hybridMultilevel"/>
    <w:tmpl w:val="92D4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94583"/>
    <w:multiLevelType w:val="hybridMultilevel"/>
    <w:tmpl w:val="8C9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96AF0"/>
    <w:multiLevelType w:val="hybridMultilevel"/>
    <w:tmpl w:val="9F36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2174F"/>
    <w:multiLevelType w:val="hybridMultilevel"/>
    <w:tmpl w:val="4E42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2755"/>
    <w:multiLevelType w:val="hybridMultilevel"/>
    <w:tmpl w:val="48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10549">
    <w:abstractNumId w:val="7"/>
  </w:num>
  <w:num w:numId="2" w16cid:durableId="1883976588">
    <w:abstractNumId w:val="3"/>
  </w:num>
  <w:num w:numId="3" w16cid:durableId="1977252166">
    <w:abstractNumId w:val="6"/>
  </w:num>
  <w:num w:numId="4" w16cid:durableId="2083404677">
    <w:abstractNumId w:val="1"/>
  </w:num>
  <w:num w:numId="5" w16cid:durableId="2083217071">
    <w:abstractNumId w:val="5"/>
  </w:num>
  <w:num w:numId="6" w16cid:durableId="410153607">
    <w:abstractNumId w:val="2"/>
  </w:num>
  <w:num w:numId="7" w16cid:durableId="334309145">
    <w:abstractNumId w:val="4"/>
  </w:num>
  <w:num w:numId="8" w16cid:durableId="107223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40"/>
    <w:rsid w:val="00093814"/>
    <w:rsid w:val="000E1577"/>
    <w:rsid w:val="001469AE"/>
    <w:rsid w:val="00153B14"/>
    <w:rsid w:val="00181DCD"/>
    <w:rsid w:val="001A70E4"/>
    <w:rsid w:val="00260E36"/>
    <w:rsid w:val="0027245A"/>
    <w:rsid w:val="002F590B"/>
    <w:rsid w:val="003B66B3"/>
    <w:rsid w:val="003D68BE"/>
    <w:rsid w:val="003E0F49"/>
    <w:rsid w:val="003E2703"/>
    <w:rsid w:val="00510DF3"/>
    <w:rsid w:val="00530BE8"/>
    <w:rsid w:val="00610093"/>
    <w:rsid w:val="00615440"/>
    <w:rsid w:val="00625376"/>
    <w:rsid w:val="006C59A6"/>
    <w:rsid w:val="00701F21"/>
    <w:rsid w:val="00741EF0"/>
    <w:rsid w:val="007518B7"/>
    <w:rsid w:val="007528A4"/>
    <w:rsid w:val="007848EF"/>
    <w:rsid w:val="007954C5"/>
    <w:rsid w:val="00861C4C"/>
    <w:rsid w:val="00952226"/>
    <w:rsid w:val="009865D0"/>
    <w:rsid w:val="00A2326D"/>
    <w:rsid w:val="00A96CA7"/>
    <w:rsid w:val="00B75727"/>
    <w:rsid w:val="00B82CD9"/>
    <w:rsid w:val="00BC2980"/>
    <w:rsid w:val="00C23996"/>
    <w:rsid w:val="00C50DC5"/>
    <w:rsid w:val="00CB2D1F"/>
    <w:rsid w:val="00DA5EDE"/>
    <w:rsid w:val="00DE4AAA"/>
    <w:rsid w:val="00E80BA9"/>
    <w:rsid w:val="00E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994B"/>
  <w15:chartTrackingRefBased/>
  <w15:docId w15:val="{B0A3C369-0BCC-4106-9413-A1409E6F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36"/>
  </w:style>
  <w:style w:type="paragraph" w:styleId="Footer">
    <w:name w:val="footer"/>
    <w:basedOn w:val="Normal"/>
    <w:link w:val="FooterChar"/>
    <w:uiPriority w:val="99"/>
    <w:unhideWhenUsed/>
    <w:rsid w:val="0026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36"/>
  </w:style>
  <w:style w:type="paragraph" w:customStyle="1" w:styleId="Default">
    <w:name w:val="Default"/>
    <w:rsid w:val="00A232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Alufix1</dc:creator>
  <cp:keywords/>
  <dc:description/>
  <cp:lastModifiedBy>Steven Hicks</cp:lastModifiedBy>
  <cp:revision>4</cp:revision>
  <cp:lastPrinted>2018-08-21T09:21:00Z</cp:lastPrinted>
  <dcterms:created xsi:type="dcterms:W3CDTF">2018-09-21T09:15:00Z</dcterms:created>
  <dcterms:modified xsi:type="dcterms:W3CDTF">2022-10-24T21:56:00Z</dcterms:modified>
</cp:coreProperties>
</file>